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E1A0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 w14:paraId="0086709A"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江苏第二师范学院试卷审核表</w:t>
      </w:r>
    </w:p>
    <w:p w14:paraId="1814FF89"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2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0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—2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0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 xml:space="preserve">学年 第 </w:t>
      </w:r>
      <w:r>
        <w:rPr>
          <w:rFonts w:ascii="宋体" w:hAnsi="宋体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学期</w:t>
      </w:r>
      <w:bookmarkStart w:id="0" w:name="_GoBack"/>
      <w:bookmarkEnd w:id="0"/>
    </w:p>
    <w:p w14:paraId="777A0EDB">
      <w:pPr>
        <w:jc w:val="center"/>
        <w:rPr>
          <w:rFonts w:ascii="宋体" w:hAnsi="宋体" w:eastAsia="宋体" w:cs="Times New Roman"/>
          <w:kern w:val="0"/>
          <w:sz w:val="20"/>
          <w:szCs w:val="20"/>
        </w:rPr>
      </w:pPr>
    </w:p>
    <w:p w14:paraId="750021C4">
      <w:pPr>
        <w:rPr>
          <w:rFonts w:ascii="宋体" w:hAnsi="宋体" w:eastAsia="宋体" w:cs="Times New Roman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b/>
          <w:kern w:val="0"/>
          <w:sz w:val="20"/>
          <w:szCs w:val="20"/>
        </w:rPr>
        <w:t>学院名称</w:t>
      </w:r>
      <w:r>
        <w:rPr>
          <w:rFonts w:hint="eastAsia" w:ascii="宋体" w:hAnsi="宋体" w:eastAsia="宋体" w:cs="Times New Roman"/>
          <w:kern w:val="0"/>
          <w:sz w:val="20"/>
          <w:szCs w:val="20"/>
        </w:rPr>
        <w:t>：</w:t>
      </w:r>
      <w:r>
        <w:rPr>
          <w:rFonts w:hint="eastAsia" w:ascii="宋体" w:hAnsi="宋体" w:eastAsia="宋体" w:cs="Times New Roman"/>
          <w:kern w:val="0"/>
          <w:sz w:val="20"/>
          <w:szCs w:val="20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0"/>
          <w:szCs w:val="20"/>
          <w:u w:val="single"/>
        </w:rPr>
        <w:t xml:space="preserve">                 </w:t>
      </w:r>
    </w:p>
    <w:tbl>
      <w:tblPr>
        <w:tblStyle w:val="9"/>
        <w:tblW w:w="919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34"/>
        <w:gridCol w:w="2552"/>
        <w:gridCol w:w="1701"/>
        <w:gridCol w:w="3262"/>
      </w:tblGrid>
      <w:tr w14:paraId="7ECD43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93" w:type="dxa"/>
            <w:gridSpan w:val="5"/>
            <w:tcBorders>
              <w:tl2br w:val="nil"/>
              <w:tr2bl w:val="nil"/>
            </w:tcBorders>
            <w:vAlign w:val="center"/>
          </w:tcPr>
          <w:p w14:paraId="079B5D0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基本信息（由命题教师（命题组）填写）</w:t>
            </w:r>
          </w:p>
        </w:tc>
      </w:tr>
      <w:tr w14:paraId="6643A5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17C3C50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515" w:type="dxa"/>
            <w:gridSpan w:val="3"/>
            <w:tcBorders>
              <w:tl2br w:val="nil"/>
              <w:tr2bl w:val="nil"/>
            </w:tcBorders>
            <w:vAlign w:val="center"/>
          </w:tcPr>
          <w:p w14:paraId="7190E063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040708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5867FE8D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7515" w:type="dxa"/>
            <w:gridSpan w:val="3"/>
            <w:tcBorders>
              <w:tl2br w:val="nil"/>
              <w:tr2bl w:val="nil"/>
            </w:tcBorders>
            <w:vAlign w:val="center"/>
          </w:tcPr>
          <w:p w14:paraId="4C62D333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□公共课  □专业基础课  □专业课</w:t>
            </w:r>
          </w:p>
        </w:tc>
      </w:tr>
      <w:tr w14:paraId="17A066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518AAA4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适用专业</w:t>
            </w:r>
          </w:p>
        </w:tc>
        <w:tc>
          <w:tcPr>
            <w:tcW w:w="7515" w:type="dxa"/>
            <w:gridSpan w:val="3"/>
            <w:tcBorders>
              <w:tl2br w:val="nil"/>
              <w:tr2bl w:val="nil"/>
            </w:tcBorders>
            <w:vAlign w:val="center"/>
          </w:tcPr>
          <w:p w14:paraId="7B9E1F33">
            <w:pPr>
              <w:jc w:val="left"/>
              <w:rPr>
                <w:rFonts w:ascii="宋体" w:hAnsi="宋体"/>
              </w:rPr>
            </w:pPr>
          </w:p>
        </w:tc>
      </w:tr>
      <w:tr w14:paraId="00B5D2E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36F3A8AE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7515" w:type="dxa"/>
            <w:gridSpan w:val="3"/>
            <w:tcBorders>
              <w:tl2br w:val="nil"/>
              <w:tr2bl w:val="nil"/>
            </w:tcBorders>
            <w:vAlign w:val="center"/>
          </w:tcPr>
          <w:p w14:paraId="7DF6FB9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□闭卷考试    □开卷考试</w:t>
            </w:r>
          </w:p>
        </w:tc>
      </w:tr>
      <w:tr w14:paraId="5043ED5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52E67EF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命题人（签字）</w:t>
            </w:r>
          </w:p>
        </w:tc>
        <w:tc>
          <w:tcPr>
            <w:tcW w:w="7515" w:type="dxa"/>
            <w:gridSpan w:val="3"/>
            <w:tcBorders>
              <w:tl2br w:val="nil"/>
              <w:tr2bl w:val="nil"/>
            </w:tcBorders>
            <w:vAlign w:val="center"/>
          </w:tcPr>
          <w:p w14:paraId="28286749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55B3AA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93" w:type="dxa"/>
            <w:gridSpan w:val="5"/>
            <w:tcBorders>
              <w:tl2br w:val="nil"/>
              <w:tr2bl w:val="nil"/>
            </w:tcBorders>
            <w:vAlign w:val="center"/>
          </w:tcPr>
          <w:p w14:paraId="3CC7E5F2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审核内容（由教研室主任或专业负责人填写）</w:t>
            </w:r>
          </w:p>
        </w:tc>
      </w:tr>
      <w:tr w14:paraId="3F7E418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44" w:type="dxa"/>
            <w:tcBorders>
              <w:top w:val="single" w:color="000000" w:sz="18" w:space="0"/>
            </w:tcBorders>
            <w:vAlign w:val="center"/>
          </w:tcPr>
          <w:p w14:paraId="36088748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387" w:type="dxa"/>
            <w:gridSpan w:val="3"/>
            <w:tcBorders>
              <w:top w:val="single" w:color="000000" w:sz="18" w:space="0"/>
            </w:tcBorders>
            <w:vAlign w:val="center"/>
          </w:tcPr>
          <w:p w14:paraId="5A7C128D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3262" w:type="dxa"/>
            <w:tcBorders>
              <w:top w:val="single" w:color="000000" w:sz="18" w:space="0"/>
            </w:tcBorders>
            <w:vAlign w:val="center"/>
          </w:tcPr>
          <w:p w14:paraId="28703CEF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审核结果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（打“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”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或“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×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）</w:t>
            </w:r>
          </w:p>
          <w:p w14:paraId="721A2ADA"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44900AB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restart"/>
            <w:vAlign w:val="center"/>
          </w:tcPr>
          <w:p w14:paraId="65DE3F71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专业度</w:t>
            </w:r>
          </w:p>
        </w:tc>
        <w:tc>
          <w:tcPr>
            <w:tcW w:w="5387" w:type="dxa"/>
            <w:gridSpan w:val="3"/>
            <w:vAlign w:val="center"/>
          </w:tcPr>
          <w:p w14:paraId="37347A64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试题能够考察课程目标，知识点考察全面且不重复</w:t>
            </w:r>
          </w:p>
        </w:tc>
        <w:tc>
          <w:tcPr>
            <w:tcW w:w="3262" w:type="dxa"/>
            <w:vAlign w:val="center"/>
          </w:tcPr>
          <w:p w14:paraId="0FF5BC1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80BDFA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2458E0E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47C10CF5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评分标准能够体现课程目标达成情况</w:t>
            </w:r>
          </w:p>
        </w:tc>
        <w:tc>
          <w:tcPr>
            <w:tcW w:w="3262" w:type="dxa"/>
            <w:vAlign w:val="center"/>
          </w:tcPr>
          <w:p w14:paraId="6B0F029D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E2241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08A9685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1BD03B0C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试卷难易度、区分度合适</w:t>
            </w:r>
          </w:p>
        </w:tc>
        <w:tc>
          <w:tcPr>
            <w:tcW w:w="3262" w:type="dxa"/>
            <w:vAlign w:val="center"/>
          </w:tcPr>
          <w:p w14:paraId="62170D1B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5C71311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restart"/>
            <w:vAlign w:val="center"/>
          </w:tcPr>
          <w:p w14:paraId="4D3326C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387" w:type="dxa"/>
            <w:gridSpan w:val="3"/>
            <w:vAlign w:val="center"/>
          </w:tcPr>
          <w:p w14:paraId="22ACE9C7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无政治问题、无科学性错误</w:t>
            </w:r>
          </w:p>
        </w:tc>
        <w:tc>
          <w:tcPr>
            <w:tcW w:w="3262" w:type="dxa"/>
            <w:vAlign w:val="center"/>
          </w:tcPr>
          <w:p w14:paraId="0660182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22405AE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34D1BA54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66503F21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试卷使用统一的格式，页码正确，排版规范</w:t>
            </w:r>
          </w:p>
        </w:tc>
        <w:tc>
          <w:tcPr>
            <w:tcW w:w="3262" w:type="dxa"/>
            <w:vAlign w:val="center"/>
          </w:tcPr>
          <w:p w14:paraId="5584302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6FBBFA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55D7D8C9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7E27762F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无错别字、漏字，无标点符号错误</w:t>
            </w:r>
          </w:p>
        </w:tc>
        <w:tc>
          <w:tcPr>
            <w:tcW w:w="3262" w:type="dxa"/>
            <w:vAlign w:val="center"/>
          </w:tcPr>
          <w:p w14:paraId="7F3112D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50FBDA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64162B7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84E4846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题号、题分正确、满分为1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分，分数分布合理</w:t>
            </w:r>
          </w:p>
        </w:tc>
        <w:tc>
          <w:tcPr>
            <w:tcW w:w="3262" w:type="dxa"/>
            <w:vAlign w:val="center"/>
          </w:tcPr>
          <w:p w14:paraId="6BE63BF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75E428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0A70C17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8F967B4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图标序号规范，图标、符号与国家标准一致</w:t>
            </w:r>
          </w:p>
        </w:tc>
        <w:tc>
          <w:tcPr>
            <w:tcW w:w="3262" w:type="dxa"/>
            <w:vAlign w:val="center"/>
          </w:tcPr>
          <w:p w14:paraId="56EE480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A968BF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48EC8EE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20234B2E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有AB卷，AB卷题型一致且重复率低于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20%</w:t>
            </w:r>
          </w:p>
        </w:tc>
        <w:tc>
          <w:tcPr>
            <w:tcW w:w="3262" w:type="dxa"/>
            <w:vAlign w:val="center"/>
          </w:tcPr>
          <w:p w14:paraId="6D4AF5A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57D555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" w:type="dxa"/>
            <w:vMerge w:val="continue"/>
            <w:vAlign w:val="center"/>
          </w:tcPr>
          <w:p w14:paraId="4BA933CE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010454FB"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有参考答案和评分标准</w:t>
            </w:r>
          </w:p>
        </w:tc>
        <w:tc>
          <w:tcPr>
            <w:tcW w:w="3262" w:type="dxa"/>
            <w:vAlign w:val="center"/>
          </w:tcPr>
          <w:p w14:paraId="1F2697A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12FEA12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  <w:jc w:val="center"/>
        </w:trPr>
        <w:tc>
          <w:tcPr>
            <w:tcW w:w="4230" w:type="dxa"/>
            <w:gridSpan w:val="3"/>
            <w:tcBorders>
              <w:bottom w:val="single" w:color="000000" w:sz="18" w:space="0"/>
            </w:tcBorders>
          </w:tcPr>
          <w:p w14:paraId="103641E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教研室主任或专业负责人</w:t>
            </w:r>
          </w:p>
          <w:p w14:paraId="68673EF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AC239A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审核意见：□通过 □不通过</w:t>
            </w:r>
          </w:p>
          <w:p w14:paraId="1216E9C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AD1BAC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B88CBB2">
            <w:pPr>
              <w:ind w:firstLine="2000" w:firstLineChars="1000"/>
              <w:rPr>
                <w:rFonts w:ascii="宋体" w:hAnsi="宋体" w:eastAsia="宋体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签名：____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u w:val="single"/>
              </w:rPr>
              <w:t xml:space="preserve">       </w:t>
            </w:r>
          </w:p>
          <w:p w14:paraId="6AAE3209">
            <w:pPr>
              <w:ind w:firstLine="2000" w:firstLineChars="100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u w:val="single"/>
              </w:rPr>
              <w:t>__       __</w:t>
            </w:r>
          </w:p>
        </w:tc>
        <w:tc>
          <w:tcPr>
            <w:tcW w:w="4963" w:type="dxa"/>
            <w:gridSpan w:val="2"/>
            <w:tcBorders>
              <w:bottom w:val="single" w:color="000000" w:sz="18" w:space="0"/>
            </w:tcBorders>
          </w:tcPr>
          <w:p w14:paraId="12ED8CC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教学院长</w:t>
            </w:r>
          </w:p>
          <w:p w14:paraId="4137D4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8998FC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审核意见：□通过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□不通过</w:t>
            </w:r>
          </w:p>
          <w:p w14:paraId="65706A9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期末试卷选用：□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A卷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□B卷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付印</w:t>
            </w:r>
          </w:p>
          <w:p w14:paraId="01488AB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5177A85">
            <w:pPr>
              <w:ind w:firstLine="2800" w:firstLineChars="140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签名：_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___</w:t>
            </w:r>
          </w:p>
          <w:p w14:paraId="52CBEBE7">
            <w:pPr>
              <w:ind w:firstLine="2800" w:firstLineChars="140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u w:val="single"/>
              </w:rPr>
              <w:t>__       __</w:t>
            </w:r>
          </w:p>
        </w:tc>
      </w:tr>
    </w:tbl>
    <w:p w14:paraId="2B9AA657">
      <w:pPr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注：</w:t>
      </w:r>
      <w:r>
        <w:rPr>
          <w:rFonts w:ascii="宋体" w:hAnsi="宋体" w:eastAsia="宋体" w:cs="Times New Roman"/>
          <w:sz w:val="18"/>
          <w:szCs w:val="18"/>
        </w:rPr>
        <w:t>1.</w:t>
      </w:r>
      <w:r>
        <w:rPr>
          <w:rFonts w:hint="eastAsia" w:ascii="宋体" w:hAnsi="宋体" w:eastAsia="宋体" w:cs="Times New Roman"/>
          <w:sz w:val="18"/>
          <w:szCs w:val="18"/>
        </w:rPr>
        <w:t>适用专业：如课程性质为公共课时可选填“全校”、“文科”、“理科”、“师范”；学科基础课、专业课请填写具体专业；</w:t>
      </w:r>
    </w:p>
    <w:p w14:paraId="732F26C0">
      <w:pPr>
        <w:ind w:firstLine="360" w:firstLineChars="20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>2.</w:t>
      </w:r>
      <w:r>
        <w:rPr>
          <w:rFonts w:hint="eastAsia" w:ascii="宋体" w:hAnsi="宋体" w:eastAsia="宋体" w:cs="Times New Roman"/>
          <w:sz w:val="18"/>
          <w:szCs w:val="18"/>
        </w:rPr>
        <w:t>此审核表必须在学院印制试卷前完成填写和审核。</w:t>
      </w:r>
    </w:p>
    <w:p w14:paraId="045681B5">
      <w:pPr>
        <w:ind w:firstLine="360" w:firstLineChars="20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3.一般情况下由教研室主任审核，如果确实没有教研室的，由专业负责人审核。</w:t>
      </w:r>
    </w:p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91789"/>
    <w:multiLevelType w:val="multilevel"/>
    <w:tmpl w:val="6EF91789"/>
    <w:lvl w:ilvl="0" w:tentative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NDVjNWFjODcxOGFjNDA2ZjMyODJhMzE0YTYxOWIifQ=="/>
  </w:docVars>
  <w:rsids>
    <w:rsidRoot w:val="00FD0F83"/>
    <w:rsid w:val="00001971"/>
    <w:rsid w:val="00097DA6"/>
    <w:rsid w:val="000B4051"/>
    <w:rsid w:val="000D3153"/>
    <w:rsid w:val="000E3098"/>
    <w:rsid w:val="000F359D"/>
    <w:rsid w:val="000F4FD4"/>
    <w:rsid w:val="00120CE6"/>
    <w:rsid w:val="00130F19"/>
    <w:rsid w:val="00166D83"/>
    <w:rsid w:val="001E743A"/>
    <w:rsid w:val="00295A61"/>
    <w:rsid w:val="003410F5"/>
    <w:rsid w:val="00413A39"/>
    <w:rsid w:val="004542FA"/>
    <w:rsid w:val="004A00BE"/>
    <w:rsid w:val="005935DF"/>
    <w:rsid w:val="005D4899"/>
    <w:rsid w:val="005E195C"/>
    <w:rsid w:val="00661448"/>
    <w:rsid w:val="00736D83"/>
    <w:rsid w:val="0077011E"/>
    <w:rsid w:val="007952F4"/>
    <w:rsid w:val="008171C7"/>
    <w:rsid w:val="008611D6"/>
    <w:rsid w:val="008D2C4E"/>
    <w:rsid w:val="0092133E"/>
    <w:rsid w:val="00926995"/>
    <w:rsid w:val="00960E7E"/>
    <w:rsid w:val="009C5CDD"/>
    <w:rsid w:val="00AB189F"/>
    <w:rsid w:val="00B52C36"/>
    <w:rsid w:val="00B67DA5"/>
    <w:rsid w:val="00BC090F"/>
    <w:rsid w:val="00BF6F5B"/>
    <w:rsid w:val="00C80623"/>
    <w:rsid w:val="00D16367"/>
    <w:rsid w:val="00D2024E"/>
    <w:rsid w:val="00D333B2"/>
    <w:rsid w:val="00D50109"/>
    <w:rsid w:val="00D87F7B"/>
    <w:rsid w:val="00E269E3"/>
    <w:rsid w:val="00F46DEF"/>
    <w:rsid w:val="00F641CF"/>
    <w:rsid w:val="00FA46F9"/>
    <w:rsid w:val="00FA4F07"/>
    <w:rsid w:val="00FA6C17"/>
    <w:rsid w:val="00FD0F83"/>
    <w:rsid w:val="1EE802A4"/>
    <w:rsid w:val="31AD4B3A"/>
    <w:rsid w:val="343432F1"/>
    <w:rsid w:val="35656391"/>
    <w:rsid w:val="35F6443D"/>
    <w:rsid w:val="434F15AD"/>
    <w:rsid w:val="477B4F66"/>
    <w:rsid w:val="49E669E4"/>
    <w:rsid w:val="5D413B33"/>
    <w:rsid w:val="5E5B12F6"/>
    <w:rsid w:val="796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numPr>
        <w:ilvl w:val="0"/>
        <w:numId w:val="1"/>
      </w:numPr>
      <w:ind w:firstLine="66"/>
    </w:pPr>
    <w:rPr>
      <w:rFonts w:ascii="Calibri" w:hAnsi="Calibri" w:eastAsia="宋体" w:cs="Times New Roman"/>
    </w:rPr>
  </w:style>
  <w:style w:type="character" w:customStyle="1" w:styleId="11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2510-5194-4B42-9E2E-42BB99B33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527</Characters>
  <Lines>4</Lines>
  <Paragraphs>1</Paragraphs>
  <TotalTime>2</TotalTime>
  <ScaleCrop>false</ScaleCrop>
  <LinksUpToDate>false</LinksUpToDate>
  <CharactersWithSpaces>590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2024-06-03T10:21:00Z</dcterms:created>
  <dc:creator>HP</dc:creator>
  <cp:lastModifiedBy>Zhang J.X.</cp:lastModifiedBy>
  <dcterms:modified xsi:type="dcterms:W3CDTF">2024-11-15T02:53:30Z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C976907655084B60A8A88B4DFD31AC5F_12</vt:lpwstr>
  </property>
</Properties>
</file>